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b/>
          <w:bCs/>
        </w:rPr>
      </w:pPr>
      <w:r>
        <w:rPr>
          <w:b/>
          <w:bCs/>
          <w:lang w:val="ru-RU"/>
        </w:rPr>
        <w:t>Верните 13% от стоимости лечения: налоговый вычет за стоматологические услуги</w:t>
      </w:r>
    </w:p>
    <w:p w14:paraId="00000002">
      <w:pPr>
        <w:rPr/>
      </w:pPr>
      <w:r>
        <w:rPr>
          <w:lang w:val="ru-RU"/>
        </w:rPr>
        <w:t>ООО «Базис» напоминает вам, что вы можете вернуть часть денег, потраченных на стоматологическое лечение, протезирование и диагностику, благодаря социальному налоговому вычету. Это установлено Налоговым кодексом РФ (ст. 219).</w:t>
      </w:r>
    </w:p>
    <w:p w14:paraId="00000003">
      <w:pPr>
        <w:rPr/>
      </w:pPr>
      <w:r>
        <w:rPr>
          <w:lang w:val="ru-RU"/>
        </w:rPr>
        <w:t>Процесс оформления несложный, а наша Клиника готова предоставить все необходимые для этого документы.</w:t>
      </w:r>
    </w:p>
    <w:p w14:paraId="00000004">
      <w:pPr>
        <w:rPr>
          <w:b/>
          <w:bCs/>
        </w:rPr>
      </w:pPr>
      <w:r>
        <w:rPr>
          <w:b/>
          <w:bCs/>
          <w:lang w:val="ru-RU"/>
        </w:rPr>
        <w:t>Что такое налоговый вычет?</w:t>
      </w:r>
    </w:p>
    <w:p w14:paraId="00000005">
      <w:pPr>
        <w:rPr/>
      </w:pPr>
      <w:r>
        <w:rPr>
          <w:lang w:val="ru-RU"/>
        </w:rPr>
        <w:t>Это ваше право вернуть 13% от суммы, уплаченной за медицинские услуги. Например, если стоимость вашего лечения составила 50 000 рублей, вы можете вернуть 6 500 рублей.</w:t>
      </w:r>
    </w:p>
    <w:p w14:paraId="00000006">
      <w:pPr>
        <w:rPr>
          <w:b/>
          <w:bCs/>
        </w:rPr>
      </w:pPr>
      <w:r>
        <w:rPr>
          <w:b/>
          <w:bCs/>
          <w:lang w:val="ru-RU"/>
        </w:rPr>
        <w:t>Условия для получения вычета:</w:t>
      </w:r>
    </w:p>
    <w:p w14:paraId="00000007">
      <w:pPr>
        <w:rPr>
          <w:lang w:val="ru-RU"/>
        </w:rPr>
      </w:pPr>
      <w:r>
        <w:rPr>
          <w:lang w:val="ru-RU"/>
        </w:rPr>
        <w:t>1. Вы являйтесь налоговым резидентом РФ: официально работаете и ваш работодатель уплачивает с вашей заработной платы НДФЛ (13%).</w:t>
      </w:r>
    </w:p>
    <w:p w14:paraId="00000008">
      <w:pPr>
        <w:rPr>
          <w:lang w:val="ru-RU"/>
        </w:rPr>
      </w:pPr>
      <w:r>
        <w:rPr>
          <w:lang w:val="ru-RU"/>
        </w:rPr>
        <w:t>2. У вас есть документы, подтверждающие оплату: кассовый чек или квитанция об оплате из нашей Клиники.</w:t>
      </w:r>
    </w:p>
    <w:p w14:paraId="00000009">
      <w:pPr>
        <w:rPr>
          <w:lang w:val="ru-RU"/>
        </w:rPr>
      </w:pPr>
      <w:r>
        <w:rPr>
          <w:lang w:val="ru-RU"/>
        </w:rPr>
        <w:t>3. Услуги входят в перечень, approved для вычета: Лечение, протезирование, установка брекетов, имплантация, рентген-диагностика, панорамные снимки (КТ, ОПТГ) и другие медицинские процедуры, оказываемые в нашей Клинике.</w:t>
      </w:r>
    </w:p>
    <w:p w14:paraId="0000000A">
      <w:pPr>
        <w:rPr/>
      </w:pPr>
      <w:r>
        <w:rPr>
          <w:lang w:val="ru-RU"/>
        </w:rPr>
        <w:t>4. Вычет можно оформить за последние 3 года.</w:t>
      </w:r>
    </w:p>
    <w:p w14:paraId="0000000B">
      <w:pPr>
        <w:rPr/>
      </w:pPr>
      <w:r>
        <w:rPr>
          <w:b/>
          <w:bCs/>
          <w:lang w:val="ru-RU"/>
        </w:rPr>
        <w:t>Какую сумму можно вернуть?</w:t>
      </w:r>
    </w:p>
    <w:p w14:paraId="0000000C">
      <w:pPr>
        <w:rPr>
          <w:lang w:val="ru-RU"/>
        </w:rPr>
      </w:pPr>
      <w:r>
        <w:rPr>
          <w:lang w:val="ru-RU"/>
        </w:rPr>
        <w:t>· Максимальная сумма расходов, с которой можно получить вычет, — 120 000 рублей в год (соответственно, вернуть можно до 15 600 рублей).</w:t>
      </w:r>
    </w:p>
    <w:p w14:paraId="0000000D">
      <w:pPr>
        <w:rPr>
          <w:lang w:val="ru-RU"/>
        </w:rPr>
      </w:pPr>
      <w:r>
        <w:rPr>
          <w:lang w:val="ru-RU"/>
        </w:rPr>
        <w:t>· Важно: этот лимит является общим для всех социальных расходов (лечение, обучение и т.д.), кроме дорогостоящего лечения.</w:t>
      </w:r>
    </w:p>
    <w:p w14:paraId="0000000E">
      <w:pPr>
        <w:rPr/>
      </w:pPr>
      <w:r>
        <w:rPr>
          <w:lang w:val="ru-RU"/>
        </w:rPr>
        <w:t>· Дорогостоящее лечение (отмеченное в справке об оплате медицинских услуг кодом «2») не имеет лимита. Вы можете вернуть 13% от полной суммы затрат. К дорогостоящим видам лечения в стоматологии often относят имплантацию зубов, костную пластику и некоторые другие сложные процедуры.</w:t>
      </w:r>
    </w:p>
    <w:p w14:paraId="0000000F">
      <w:pPr>
        <w:rPr/>
      </w:pPr>
      <w:r>
        <w:rPr>
          <w:b/>
          <w:bCs/>
          <w:lang w:val="ru-RU"/>
        </w:rPr>
        <w:t>Какие документы нужны?</w:t>
      </w:r>
    </w:p>
    <w:p w14:paraId="00000010">
      <w:pPr>
        <w:rPr/>
      </w:pPr>
      <w:r>
        <w:rPr>
          <w:lang w:val="ru-RU"/>
        </w:rPr>
        <w:t>Для подачи в налоговую инспекцию вам потребуются:</w:t>
      </w:r>
    </w:p>
    <w:p w14:paraId="00000011">
      <w:pPr>
        <w:rPr>
          <w:lang w:val="ru-RU"/>
        </w:rPr>
      </w:pPr>
      <w:r>
        <w:rPr>
          <w:lang w:val="ru-RU"/>
        </w:rPr>
        <w:t>1. Декларация 3-НДФЛ (заполняется за тот год, в котором вы оплачивали лечение).</w:t>
      </w:r>
    </w:p>
    <w:p w14:paraId="00000012">
      <w:pPr>
        <w:rPr>
          <w:lang w:val="ru-RU"/>
        </w:rPr>
      </w:pPr>
      <w:r>
        <w:rPr>
          <w:lang w:val="ru-RU"/>
        </w:rPr>
        <w:t>2. Справка 2-НДФЛ с места работы.</w:t>
      </w:r>
    </w:p>
    <w:p w14:paraId="00000013">
      <w:pPr>
        <w:rPr>
          <w:lang w:val="ru-RU"/>
        </w:rPr>
      </w:pPr>
      <w:r>
        <w:rPr>
          <w:lang w:val="ru-RU"/>
        </w:rPr>
        <w:t>3. Паспорт.</w:t>
      </w:r>
    </w:p>
    <w:p w14:paraId="00000014">
      <w:pPr>
        <w:rPr>
          <w:lang w:val="ru-RU"/>
        </w:rPr>
      </w:pPr>
      <w:r>
        <w:rPr>
          <w:lang w:val="ru-RU"/>
        </w:rPr>
        <w:t>4. Договор на оказание медицинских услуг с Клиникой.</w:t>
      </w:r>
    </w:p>
    <w:p w14:paraId="00000015">
      <w:pPr>
        <w:rPr>
          <w:lang w:val="ru-RU"/>
        </w:rPr>
      </w:pPr>
      <w:r>
        <w:rPr>
          <w:lang w:val="ru-RU"/>
        </w:rPr>
        <w:t>5. Справка об оплате медицинских услуг для предоставления в налоговые органы (по форме № 1). Это ключевой документ, который мы подготовим для вас по запросу!</w:t>
      </w:r>
    </w:p>
    <w:p w14:paraId="00000016">
      <w:pPr>
        <w:rPr/>
      </w:pPr>
      <w:r>
        <w:rPr>
          <w:lang w:val="ru-RU"/>
        </w:rPr>
        <w:t>6. Копии платежных документов: кассовые чеки, квитанции.</w:t>
      </w:r>
    </w:p>
    <w:p w14:paraId="00000017">
      <w:pPr>
        <w:rPr/>
      </w:pPr>
      <w:r>
        <w:rPr>
          <w:b/>
          <w:bCs/>
          <w:lang w:val="ru-RU"/>
        </w:rPr>
        <w:t>Как получить вычет? Шаг за шагом:</w:t>
      </w:r>
    </w:p>
    <w:p w14:paraId="00000018">
      <w:pPr>
        <w:rPr>
          <w:lang w:val="ru-RU"/>
        </w:rPr>
      </w:pPr>
      <w:r>
        <w:rPr>
          <w:lang w:val="ru-RU"/>
        </w:rPr>
        <w:t>1. Запросите документы в Клинике.</w:t>
      </w:r>
    </w:p>
    <w:p w14:paraId="00000019">
      <w:pPr>
        <w:rPr/>
      </w:pPr>
      <w:r>
        <w:t xml:space="preserve">   После завершения лечения и полной оплаты просто обратитесь к администратору и попросите подготовить пакет документов для налогового вычета. Мы бесплатно выдадим вам:</w:t>
      </w:r>
    </w:p>
    <w:p w14:paraId="0000001A">
      <w:pPr>
        <w:rPr/>
      </w:pPr>
      <w:r>
        <w:t xml:space="preserve">   · Заверенную копию лицензии ООО «Базис» на осуществление медицинской деятельности.</w:t>
      </w:r>
    </w:p>
    <w:p w14:paraId="0000001B">
      <w:pPr>
        <w:rPr/>
      </w:pPr>
      <w:r>
        <w:t xml:space="preserve">   · Заверенную копию договора.</w:t>
      </w:r>
    </w:p>
    <w:p w14:paraId="0000001C">
      <w:pPr>
        <w:rPr/>
      </w:pPr>
      <w:r>
        <w:t xml:space="preserve">   · Справку об оплате медицинских услуг по форме № 1 (оригинал).</w:t>
      </w:r>
    </w:p>
    <w:p w14:paraId="0000001D">
      <w:pPr>
        <w:rPr>
          <w:lang w:val="ru-RU"/>
        </w:rPr>
      </w:pPr>
      <w:r>
        <w:rPr>
          <w:lang w:val="ru-RU"/>
        </w:rPr>
        <w:t>2. Соберите остальные документы: справку 2-НДФЛ с работы, подготовьте декларацию 3-НДФЛ (ее можно заполнить онлайн на сайте ФНС РФ).</w:t>
      </w:r>
    </w:p>
    <w:p w14:paraId="0000001E">
      <w:pPr>
        <w:rPr>
          <w:lang w:val="ru-RU"/>
        </w:rPr>
      </w:pPr>
      <w:r>
        <w:rPr>
          <w:lang w:val="ru-RU"/>
        </w:rPr>
        <w:t>3. Подайте документы в налоговую инспекцию:</w:t>
      </w:r>
    </w:p>
    <w:p w14:paraId="0000001F">
      <w:pPr>
        <w:rPr/>
      </w:pPr>
      <w:r>
        <w:t xml:space="preserve">   · Через Личный кабинет налогоплательщика на сайте nalog.gov.ru (это самый удобный и современный способ).</w:t>
      </w:r>
    </w:p>
    <w:p w14:paraId="00000020">
      <w:pPr>
        <w:rPr/>
      </w:pPr>
      <w:r>
        <w:t xml:space="preserve">   · Лично в вашем территориальном налоговом органе.</w:t>
      </w:r>
    </w:p>
    <w:p w14:paraId="00000021">
      <w:pPr>
        <w:rPr>
          <w:lang w:val="ru-RU"/>
        </w:rPr>
      </w:pPr>
      <w:r>
        <w:rPr>
          <w:lang w:val="ru-RU"/>
        </w:rPr>
        <w:t>4. Дождитесь перевода денег.</w:t>
      </w:r>
    </w:p>
    <w:p w14:paraId="00000022">
      <w:pPr>
        <w:rPr/>
      </w:pPr>
      <w:r>
        <w:t xml:space="preserve">   После проверки документов (которая длится до 3 месяцев) налоговая инспекция перечислит денежные средства на ваш расчетный счет.</w:t>
      </w:r>
    </w:p>
    <w:p w14:paraId="00000023">
      <w:pPr>
        <w:rPr/>
      </w:pPr>
      <w:r>
        <w:rPr>
          <w:lang w:val="ru-RU"/>
        </w:rPr>
        <w:t>---</w:t>
      </w:r>
    </w:p>
    <w:p w14:paraId="00000024">
      <w:pPr>
        <w:rPr/>
      </w:pPr>
      <w:r>
        <w:rPr>
          <w:lang w:val="ru-RU"/>
        </w:rPr>
        <w:t>У вас остались вопросы?</w:t>
      </w:r>
    </w:p>
    <w:p w14:paraId="00000025">
      <w:pPr>
        <w:rPr/>
      </w:pPr>
      <w:r>
        <w:rPr>
          <w:lang w:val="ru-RU"/>
        </w:rPr>
        <w:t>Наши администраторы проконсультируют вас о возможности получения налогового вычета и подготовят все необходимые документы.</w:t>
      </w:r>
    </w:p>
    <w:p w14:paraId="00000026">
      <w:pPr>
        <w:rPr/>
      </w:pPr>
      <w:r>
        <w:rPr>
          <w:lang w:val="ru-RU"/>
        </w:rPr>
        <w:t>Звоните: +7 (48143) 5-05-06</w:t>
      </w:r>
    </w:p>
    <w:p w14:paraId="00000027">
      <w:r>
        <w:rPr>
          <w:lang w:val="ru-RU"/>
        </w:rPr>
        <w:t>С заботой о вашем здоровье и бюджете, ООО «Базис».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</cp:coreProperties>
</file>